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B5" w:rsidRPr="00157872" w:rsidRDefault="000128B5" w:rsidP="00E77444">
      <w:pPr>
        <w:rPr>
          <w:b/>
          <w:sz w:val="22"/>
          <w:szCs w:val="22"/>
        </w:rPr>
      </w:pPr>
      <w:bookmarkStart w:id="0" w:name="_GoBack"/>
      <w:bookmarkEnd w:id="0"/>
    </w:p>
    <w:p w:rsidR="0010078B" w:rsidRPr="00157872" w:rsidRDefault="0010078B" w:rsidP="00426CA3">
      <w:pPr>
        <w:jc w:val="center"/>
        <w:rPr>
          <w:b/>
          <w:sz w:val="22"/>
          <w:szCs w:val="22"/>
        </w:rPr>
      </w:pPr>
    </w:p>
    <w:p w:rsidR="00523110" w:rsidRPr="00157872" w:rsidRDefault="00271E9F" w:rsidP="00523110">
      <w:pPr>
        <w:jc w:val="center"/>
        <w:rPr>
          <w:b/>
          <w:sz w:val="22"/>
          <w:szCs w:val="22"/>
        </w:rPr>
      </w:pPr>
      <w:r>
        <w:rPr>
          <w:b/>
          <w:sz w:val="22"/>
          <w:szCs w:val="22"/>
        </w:rPr>
        <w:t>MINUTES</w:t>
      </w:r>
      <w:r w:rsidR="00F8222F" w:rsidRPr="00157872">
        <w:rPr>
          <w:b/>
          <w:sz w:val="22"/>
          <w:szCs w:val="22"/>
        </w:rPr>
        <w:t xml:space="preserve"> OF </w:t>
      </w:r>
    </w:p>
    <w:p w:rsidR="00F8222F" w:rsidRPr="00157872" w:rsidRDefault="00F8222F" w:rsidP="00523110">
      <w:pPr>
        <w:jc w:val="center"/>
        <w:rPr>
          <w:b/>
          <w:sz w:val="22"/>
          <w:szCs w:val="22"/>
        </w:rPr>
      </w:pPr>
      <w:r w:rsidRPr="00157872">
        <w:rPr>
          <w:b/>
          <w:sz w:val="22"/>
          <w:szCs w:val="22"/>
        </w:rPr>
        <w:t xml:space="preserve">A </w:t>
      </w:r>
      <w:r w:rsidR="000A5858">
        <w:rPr>
          <w:b/>
          <w:sz w:val="22"/>
          <w:szCs w:val="22"/>
        </w:rPr>
        <w:t>REGULAR</w:t>
      </w:r>
      <w:r w:rsidRPr="00157872">
        <w:rPr>
          <w:b/>
          <w:sz w:val="22"/>
          <w:szCs w:val="22"/>
        </w:rPr>
        <w:t xml:space="preserve"> MEETING OF THE</w:t>
      </w:r>
    </w:p>
    <w:p w:rsidR="00426CA3" w:rsidRPr="00157872" w:rsidRDefault="00426CA3" w:rsidP="00523110">
      <w:pPr>
        <w:jc w:val="center"/>
        <w:rPr>
          <w:b/>
          <w:sz w:val="22"/>
          <w:szCs w:val="22"/>
        </w:rPr>
      </w:pPr>
      <w:r w:rsidRPr="00157872">
        <w:rPr>
          <w:b/>
          <w:sz w:val="22"/>
          <w:szCs w:val="22"/>
        </w:rPr>
        <w:t>HISTORIC PRESERVATION BOARD</w:t>
      </w:r>
    </w:p>
    <w:p w:rsidR="00BB631B" w:rsidRPr="00157872" w:rsidRDefault="00426CA3" w:rsidP="00426CA3">
      <w:pPr>
        <w:jc w:val="center"/>
        <w:rPr>
          <w:b/>
          <w:sz w:val="22"/>
          <w:szCs w:val="22"/>
        </w:rPr>
      </w:pPr>
      <w:r w:rsidRPr="00157872">
        <w:rPr>
          <w:b/>
          <w:sz w:val="22"/>
          <w:szCs w:val="22"/>
        </w:rPr>
        <w:t>OF THE CITY OF ARDMORE, OKLAHOMA</w:t>
      </w:r>
    </w:p>
    <w:p w:rsidR="00426CA3" w:rsidRPr="00157872" w:rsidRDefault="000A5858" w:rsidP="001762C9">
      <w:pPr>
        <w:ind w:firstLine="720"/>
        <w:jc w:val="center"/>
        <w:rPr>
          <w:b/>
          <w:sz w:val="22"/>
          <w:szCs w:val="22"/>
        </w:rPr>
      </w:pPr>
      <w:r>
        <w:rPr>
          <w:b/>
          <w:sz w:val="22"/>
          <w:szCs w:val="22"/>
        </w:rPr>
        <w:t>JULY</w:t>
      </w:r>
      <w:r w:rsidR="00331DD4">
        <w:rPr>
          <w:b/>
          <w:sz w:val="22"/>
          <w:szCs w:val="22"/>
        </w:rPr>
        <w:t xml:space="preserve"> 13</w:t>
      </w:r>
      <w:r w:rsidR="00354B14">
        <w:rPr>
          <w:b/>
          <w:sz w:val="22"/>
          <w:szCs w:val="22"/>
        </w:rPr>
        <w:t>,</w:t>
      </w:r>
      <w:r w:rsidR="0055444E">
        <w:rPr>
          <w:b/>
          <w:sz w:val="22"/>
          <w:szCs w:val="22"/>
        </w:rPr>
        <w:t xml:space="preserve"> 202</w:t>
      </w:r>
      <w:r w:rsidR="00F10A58">
        <w:rPr>
          <w:b/>
          <w:sz w:val="22"/>
          <w:szCs w:val="22"/>
        </w:rPr>
        <w:t>1</w:t>
      </w:r>
      <w:r w:rsidR="002E40CC" w:rsidRPr="00157872">
        <w:rPr>
          <w:b/>
          <w:sz w:val="22"/>
          <w:szCs w:val="22"/>
        </w:rPr>
        <w:t xml:space="preserve"> </w:t>
      </w:r>
      <w:r w:rsidR="00426CA3" w:rsidRPr="00157872">
        <w:rPr>
          <w:b/>
          <w:sz w:val="22"/>
          <w:szCs w:val="22"/>
        </w:rPr>
        <w:t>AT 4:00 PM</w:t>
      </w:r>
    </w:p>
    <w:p w:rsidR="00523110" w:rsidRPr="00157872" w:rsidRDefault="00426CA3" w:rsidP="00426CA3">
      <w:pPr>
        <w:jc w:val="center"/>
        <w:rPr>
          <w:b/>
          <w:sz w:val="22"/>
          <w:szCs w:val="22"/>
        </w:rPr>
      </w:pPr>
      <w:r w:rsidRPr="00157872">
        <w:rPr>
          <w:b/>
          <w:sz w:val="22"/>
          <w:szCs w:val="22"/>
        </w:rPr>
        <w:t>3</w:t>
      </w:r>
      <w:r w:rsidRPr="00157872">
        <w:rPr>
          <w:b/>
          <w:sz w:val="22"/>
          <w:szCs w:val="22"/>
          <w:vertAlign w:val="superscript"/>
        </w:rPr>
        <w:t>RD</w:t>
      </w:r>
      <w:r w:rsidRPr="00157872">
        <w:rPr>
          <w:b/>
          <w:sz w:val="22"/>
          <w:szCs w:val="22"/>
        </w:rPr>
        <w:t xml:space="preserve"> FLOOR CITY COMMISSION MEETING ROOM </w:t>
      </w:r>
    </w:p>
    <w:p w:rsidR="00D84C54" w:rsidRPr="00157872" w:rsidRDefault="00426CA3" w:rsidP="00426CA3">
      <w:pPr>
        <w:jc w:val="center"/>
        <w:rPr>
          <w:b/>
          <w:sz w:val="22"/>
          <w:szCs w:val="22"/>
        </w:rPr>
      </w:pPr>
      <w:r w:rsidRPr="00157872">
        <w:rPr>
          <w:b/>
          <w:sz w:val="22"/>
          <w:szCs w:val="22"/>
        </w:rPr>
        <w:t>AT CITY HALL</w:t>
      </w:r>
    </w:p>
    <w:p w:rsidR="00BB631B" w:rsidRPr="00157872" w:rsidRDefault="00BB631B" w:rsidP="00426CA3">
      <w:pPr>
        <w:rPr>
          <w:b/>
          <w:sz w:val="22"/>
          <w:szCs w:val="22"/>
        </w:rPr>
      </w:pPr>
    </w:p>
    <w:p w:rsidR="00271E9F" w:rsidRDefault="00426CA3" w:rsidP="00E20977">
      <w:pPr>
        <w:numPr>
          <w:ilvl w:val="0"/>
          <w:numId w:val="1"/>
        </w:numPr>
        <w:jc w:val="both"/>
        <w:rPr>
          <w:b/>
          <w:sz w:val="22"/>
          <w:szCs w:val="22"/>
        </w:rPr>
      </w:pPr>
      <w:r w:rsidRPr="00157872">
        <w:rPr>
          <w:b/>
          <w:sz w:val="22"/>
          <w:szCs w:val="22"/>
        </w:rPr>
        <w:t>CALL MEETING TO ORDER</w:t>
      </w:r>
      <w:r w:rsidR="008B6E32" w:rsidRPr="00157872">
        <w:rPr>
          <w:b/>
          <w:sz w:val="22"/>
          <w:szCs w:val="22"/>
        </w:rPr>
        <w:tab/>
      </w:r>
      <w:r w:rsidR="00271E9F">
        <w:rPr>
          <w:b/>
          <w:sz w:val="22"/>
          <w:szCs w:val="22"/>
        </w:rPr>
        <w:t>4:</w:t>
      </w:r>
      <w:r w:rsidR="00331DD4">
        <w:rPr>
          <w:b/>
          <w:sz w:val="22"/>
          <w:szCs w:val="22"/>
        </w:rPr>
        <w:t>00</w:t>
      </w:r>
      <w:r w:rsidR="005517BE">
        <w:rPr>
          <w:b/>
          <w:sz w:val="22"/>
          <w:szCs w:val="22"/>
        </w:rPr>
        <w:t xml:space="preserve"> </w:t>
      </w:r>
      <w:r w:rsidR="00271E9F">
        <w:rPr>
          <w:b/>
          <w:sz w:val="22"/>
          <w:szCs w:val="22"/>
        </w:rPr>
        <w:t>PM</w:t>
      </w:r>
    </w:p>
    <w:p w:rsidR="00271E9F" w:rsidRDefault="00271E9F" w:rsidP="00271E9F">
      <w:pPr>
        <w:ind w:left="1260"/>
        <w:jc w:val="both"/>
        <w:rPr>
          <w:b/>
          <w:sz w:val="22"/>
          <w:szCs w:val="22"/>
        </w:rPr>
      </w:pPr>
    </w:p>
    <w:p w:rsidR="004E7D58" w:rsidRDefault="00426CA3" w:rsidP="004E7D58">
      <w:pPr>
        <w:numPr>
          <w:ilvl w:val="0"/>
          <w:numId w:val="1"/>
        </w:numPr>
        <w:jc w:val="both"/>
        <w:rPr>
          <w:b/>
          <w:sz w:val="22"/>
          <w:szCs w:val="22"/>
        </w:rPr>
      </w:pPr>
      <w:r w:rsidRPr="00157872">
        <w:rPr>
          <w:b/>
          <w:sz w:val="22"/>
          <w:szCs w:val="22"/>
        </w:rPr>
        <w:t>ROLL CALL</w:t>
      </w:r>
    </w:p>
    <w:p w:rsidR="009D7F4B" w:rsidRDefault="009D7F4B" w:rsidP="009D7F4B">
      <w:pPr>
        <w:pStyle w:val="ListParagraph"/>
        <w:rPr>
          <w:b/>
          <w:sz w:val="22"/>
          <w:szCs w:val="22"/>
        </w:rPr>
      </w:pPr>
    </w:p>
    <w:p w:rsidR="009D7F4B" w:rsidRPr="002108C3" w:rsidRDefault="009D7F4B" w:rsidP="009D7F4B">
      <w:pPr>
        <w:ind w:left="1080"/>
        <w:jc w:val="both"/>
        <w:rPr>
          <w:sz w:val="22"/>
          <w:szCs w:val="22"/>
          <w:u w:val="single"/>
        </w:rPr>
      </w:pPr>
      <w:r w:rsidRPr="002108C3">
        <w:rPr>
          <w:sz w:val="22"/>
          <w:szCs w:val="22"/>
          <w:u w:val="single"/>
        </w:rPr>
        <w:t>Members Present</w:t>
      </w:r>
      <w:r w:rsidRPr="002108C3">
        <w:rPr>
          <w:sz w:val="22"/>
          <w:szCs w:val="22"/>
        </w:rPr>
        <w:tab/>
        <w:t xml:space="preserve">                        </w:t>
      </w:r>
      <w:r w:rsidRPr="002108C3">
        <w:rPr>
          <w:sz w:val="22"/>
          <w:szCs w:val="22"/>
        </w:rPr>
        <w:tab/>
      </w:r>
      <w:r w:rsidRPr="002108C3">
        <w:rPr>
          <w:sz w:val="22"/>
          <w:szCs w:val="22"/>
        </w:rPr>
        <w:tab/>
      </w:r>
      <w:r w:rsidRPr="002108C3">
        <w:rPr>
          <w:sz w:val="22"/>
          <w:szCs w:val="22"/>
          <w:u w:val="single"/>
        </w:rPr>
        <w:t>Members Absent</w:t>
      </w:r>
      <w:r w:rsidRPr="002108C3">
        <w:rPr>
          <w:sz w:val="22"/>
          <w:szCs w:val="22"/>
        </w:rPr>
        <w:tab/>
      </w:r>
      <w:r w:rsidRPr="002108C3">
        <w:rPr>
          <w:sz w:val="22"/>
          <w:szCs w:val="22"/>
        </w:rPr>
        <w:tab/>
      </w:r>
      <w:r w:rsidRPr="002108C3">
        <w:rPr>
          <w:sz w:val="22"/>
          <w:szCs w:val="22"/>
        </w:rPr>
        <w:tab/>
      </w:r>
    </w:p>
    <w:p w:rsidR="009D7F4B" w:rsidRPr="00C67304" w:rsidRDefault="00331DD4" w:rsidP="00331DD4">
      <w:pPr>
        <w:ind w:left="1260"/>
        <w:jc w:val="both"/>
        <w:rPr>
          <w:sz w:val="22"/>
          <w:szCs w:val="22"/>
        </w:rPr>
      </w:pPr>
      <w:r>
        <w:rPr>
          <w:sz w:val="22"/>
          <w:szCs w:val="22"/>
        </w:rPr>
        <w:t>Judi Elmore</w:t>
      </w:r>
      <w:r>
        <w:rPr>
          <w:sz w:val="22"/>
          <w:szCs w:val="22"/>
        </w:rPr>
        <w:tab/>
      </w:r>
      <w:r>
        <w:rPr>
          <w:sz w:val="22"/>
          <w:szCs w:val="22"/>
        </w:rPr>
        <w:tab/>
      </w:r>
      <w:r>
        <w:rPr>
          <w:sz w:val="22"/>
          <w:szCs w:val="22"/>
        </w:rPr>
        <w:tab/>
      </w:r>
      <w:r>
        <w:rPr>
          <w:sz w:val="22"/>
          <w:szCs w:val="22"/>
        </w:rPr>
        <w:tab/>
      </w:r>
      <w:r w:rsidR="00A404F2" w:rsidRPr="00C67304">
        <w:rPr>
          <w:sz w:val="22"/>
          <w:szCs w:val="22"/>
        </w:rPr>
        <w:t>Daniel Romo</w:t>
      </w:r>
    </w:p>
    <w:p w:rsidR="009D7F4B" w:rsidRPr="00C67304" w:rsidRDefault="00A404F2" w:rsidP="009D7F4B">
      <w:pPr>
        <w:ind w:left="1260"/>
        <w:jc w:val="both"/>
        <w:rPr>
          <w:sz w:val="22"/>
          <w:szCs w:val="22"/>
        </w:rPr>
      </w:pPr>
      <w:r>
        <w:rPr>
          <w:sz w:val="22"/>
          <w:szCs w:val="22"/>
        </w:rPr>
        <w:t>Wesley Hull</w:t>
      </w:r>
      <w:r w:rsidR="009D7F4B">
        <w:rPr>
          <w:sz w:val="22"/>
          <w:szCs w:val="22"/>
        </w:rPr>
        <w:tab/>
      </w:r>
      <w:r w:rsidR="009D7F4B">
        <w:rPr>
          <w:sz w:val="22"/>
          <w:szCs w:val="22"/>
        </w:rPr>
        <w:tab/>
      </w:r>
      <w:r w:rsidR="009D7F4B">
        <w:rPr>
          <w:sz w:val="22"/>
          <w:szCs w:val="22"/>
        </w:rPr>
        <w:tab/>
      </w:r>
      <w:r w:rsidR="009D7F4B">
        <w:rPr>
          <w:sz w:val="22"/>
          <w:szCs w:val="22"/>
        </w:rPr>
        <w:tab/>
      </w:r>
      <w:r w:rsidRPr="00A404F2">
        <w:rPr>
          <w:sz w:val="22"/>
          <w:szCs w:val="22"/>
        </w:rPr>
        <w:t>Tayler Thompson</w:t>
      </w:r>
      <w:r w:rsidR="009D7F4B">
        <w:rPr>
          <w:sz w:val="22"/>
          <w:szCs w:val="22"/>
        </w:rPr>
        <w:tab/>
      </w:r>
      <w:r w:rsidR="009D7F4B">
        <w:rPr>
          <w:sz w:val="22"/>
          <w:szCs w:val="22"/>
        </w:rPr>
        <w:tab/>
      </w:r>
      <w:r w:rsidR="009D7F4B">
        <w:rPr>
          <w:sz w:val="22"/>
          <w:szCs w:val="22"/>
        </w:rPr>
        <w:tab/>
      </w:r>
      <w:r w:rsidR="009D7F4B">
        <w:rPr>
          <w:sz w:val="22"/>
          <w:szCs w:val="22"/>
        </w:rPr>
        <w:tab/>
      </w:r>
    </w:p>
    <w:p w:rsidR="00331DD4" w:rsidRDefault="009D7F4B" w:rsidP="00A404F2">
      <w:pPr>
        <w:ind w:left="1260"/>
        <w:jc w:val="both"/>
        <w:rPr>
          <w:sz w:val="22"/>
          <w:szCs w:val="22"/>
        </w:rPr>
      </w:pPr>
      <w:r w:rsidRPr="000C481F">
        <w:rPr>
          <w:sz w:val="22"/>
          <w:szCs w:val="22"/>
        </w:rPr>
        <w:t>Kirk Rodden</w:t>
      </w:r>
      <w:r w:rsidR="00A404F2">
        <w:rPr>
          <w:sz w:val="22"/>
          <w:szCs w:val="22"/>
        </w:rPr>
        <w:tab/>
      </w:r>
      <w:r w:rsidR="00A404F2">
        <w:rPr>
          <w:sz w:val="22"/>
          <w:szCs w:val="22"/>
        </w:rPr>
        <w:tab/>
      </w:r>
      <w:r w:rsidR="00A404F2">
        <w:rPr>
          <w:sz w:val="22"/>
          <w:szCs w:val="22"/>
        </w:rPr>
        <w:tab/>
      </w:r>
      <w:r w:rsidR="00A404F2">
        <w:rPr>
          <w:sz w:val="22"/>
          <w:szCs w:val="22"/>
        </w:rPr>
        <w:tab/>
      </w:r>
      <w:r w:rsidR="00A404F2" w:rsidRPr="00A404F2">
        <w:rPr>
          <w:sz w:val="22"/>
          <w:szCs w:val="22"/>
        </w:rPr>
        <w:t>Lynn McIntosh</w:t>
      </w:r>
    </w:p>
    <w:p w:rsidR="009D7F4B" w:rsidRDefault="00331DD4" w:rsidP="009D7F4B">
      <w:pPr>
        <w:ind w:left="1260"/>
        <w:jc w:val="both"/>
        <w:rPr>
          <w:sz w:val="22"/>
          <w:szCs w:val="22"/>
        </w:rPr>
      </w:pPr>
      <w:r>
        <w:rPr>
          <w:sz w:val="22"/>
          <w:szCs w:val="22"/>
        </w:rPr>
        <w:t>Julie Longest</w:t>
      </w:r>
      <w:r w:rsidR="009D7F4B" w:rsidRPr="000C481F">
        <w:rPr>
          <w:sz w:val="22"/>
          <w:szCs w:val="22"/>
        </w:rPr>
        <w:t xml:space="preserve"> </w:t>
      </w:r>
    </w:p>
    <w:p w:rsidR="00331DD4" w:rsidRDefault="00331DD4" w:rsidP="00331DD4">
      <w:pPr>
        <w:jc w:val="both"/>
        <w:rPr>
          <w:sz w:val="22"/>
          <w:szCs w:val="22"/>
        </w:rPr>
      </w:pPr>
    </w:p>
    <w:p w:rsidR="00331DD4" w:rsidRPr="002108C3" w:rsidRDefault="00331DD4" w:rsidP="00331DD4">
      <w:pPr>
        <w:numPr>
          <w:ilvl w:val="0"/>
          <w:numId w:val="1"/>
        </w:numPr>
        <w:jc w:val="both"/>
        <w:rPr>
          <w:b/>
          <w:szCs w:val="22"/>
        </w:rPr>
      </w:pPr>
      <w:r w:rsidRPr="002108C3">
        <w:rPr>
          <w:b/>
          <w:szCs w:val="22"/>
        </w:rPr>
        <w:t xml:space="preserve">APPROVE THE AGENDA OF THE </w:t>
      </w:r>
      <w:r>
        <w:rPr>
          <w:b/>
          <w:szCs w:val="22"/>
        </w:rPr>
        <w:t>J</w:t>
      </w:r>
      <w:r w:rsidR="00A404F2">
        <w:rPr>
          <w:b/>
          <w:szCs w:val="22"/>
        </w:rPr>
        <w:t>ULY</w:t>
      </w:r>
      <w:r>
        <w:rPr>
          <w:b/>
          <w:szCs w:val="22"/>
        </w:rPr>
        <w:t xml:space="preserve"> 1</w:t>
      </w:r>
      <w:r w:rsidR="00A404F2">
        <w:rPr>
          <w:b/>
          <w:szCs w:val="22"/>
        </w:rPr>
        <w:t>3</w:t>
      </w:r>
      <w:r>
        <w:rPr>
          <w:b/>
          <w:szCs w:val="22"/>
        </w:rPr>
        <w:t>, 2021</w:t>
      </w:r>
      <w:r w:rsidRPr="002108C3">
        <w:rPr>
          <w:b/>
          <w:szCs w:val="22"/>
        </w:rPr>
        <w:t xml:space="preserve"> MEETING</w:t>
      </w:r>
      <w:r>
        <w:rPr>
          <w:b/>
          <w:szCs w:val="22"/>
        </w:rPr>
        <w:t>:</w:t>
      </w:r>
    </w:p>
    <w:p w:rsidR="00331DD4" w:rsidRPr="00E23050" w:rsidRDefault="00331DD4" w:rsidP="00331DD4">
      <w:pPr>
        <w:ind w:left="1260"/>
        <w:jc w:val="both"/>
        <w:rPr>
          <w:sz w:val="16"/>
          <w:szCs w:val="16"/>
        </w:rPr>
      </w:pPr>
    </w:p>
    <w:p w:rsidR="009D7F4B" w:rsidRPr="00331DD4" w:rsidRDefault="00331DD4" w:rsidP="00331DD4">
      <w:pPr>
        <w:ind w:left="1260"/>
        <w:jc w:val="both"/>
        <w:rPr>
          <w:szCs w:val="22"/>
        </w:rPr>
      </w:pPr>
      <w:r w:rsidRPr="002108C3">
        <w:rPr>
          <w:szCs w:val="22"/>
        </w:rPr>
        <w:t xml:space="preserve">A motion was made by </w:t>
      </w:r>
      <w:r>
        <w:rPr>
          <w:szCs w:val="22"/>
        </w:rPr>
        <w:t xml:space="preserve">Julie Longest </w:t>
      </w:r>
      <w:r w:rsidRPr="002108C3">
        <w:rPr>
          <w:szCs w:val="22"/>
        </w:rPr>
        <w:t xml:space="preserve">to approve the agenda of the </w:t>
      </w:r>
      <w:r w:rsidR="00A404F2">
        <w:rPr>
          <w:szCs w:val="22"/>
        </w:rPr>
        <w:t>July</w:t>
      </w:r>
      <w:r>
        <w:rPr>
          <w:szCs w:val="22"/>
        </w:rPr>
        <w:t>13, 2021</w:t>
      </w:r>
      <w:r w:rsidRPr="002108C3">
        <w:rPr>
          <w:szCs w:val="22"/>
        </w:rPr>
        <w:t xml:space="preserve"> meeting; seconded by </w:t>
      </w:r>
      <w:r w:rsidR="00A404F2">
        <w:rPr>
          <w:szCs w:val="22"/>
        </w:rPr>
        <w:t>Judi Elmore</w:t>
      </w:r>
      <w:r w:rsidRPr="002108C3">
        <w:rPr>
          <w:szCs w:val="22"/>
        </w:rPr>
        <w:t>. Motion approved unanimously (</w:t>
      </w:r>
      <w:r w:rsidR="00A404F2">
        <w:rPr>
          <w:szCs w:val="22"/>
        </w:rPr>
        <w:t>4</w:t>
      </w:r>
      <w:r w:rsidRPr="002108C3">
        <w:rPr>
          <w:szCs w:val="22"/>
        </w:rPr>
        <w:t>-0).</w:t>
      </w:r>
    </w:p>
    <w:p w:rsidR="008664B9" w:rsidRPr="00157872" w:rsidRDefault="008664B9" w:rsidP="0042241B">
      <w:pPr>
        <w:jc w:val="both"/>
        <w:rPr>
          <w:b/>
          <w:sz w:val="22"/>
          <w:szCs w:val="22"/>
        </w:rPr>
      </w:pPr>
    </w:p>
    <w:p w:rsidR="00C50561" w:rsidRPr="00C50561" w:rsidRDefault="00426CA3" w:rsidP="00C50561">
      <w:pPr>
        <w:numPr>
          <w:ilvl w:val="0"/>
          <w:numId w:val="1"/>
        </w:numPr>
        <w:jc w:val="both"/>
        <w:rPr>
          <w:b/>
          <w:sz w:val="22"/>
          <w:szCs w:val="22"/>
        </w:rPr>
      </w:pPr>
      <w:r w:rsidRPr="00157872">
        <w:rPr>
          <w:b/>
          <w:sz w:val="22"/>
          <w:szCs w:val="22"/>
        </w:rPr>
        <w:t>NEW BUSINESS</w:t>
      </w:r>
    </w:p>
    <w:p w:rsidR="00C50561" w:rsidRDefault="00C50561" w:rsidP="005414E3">
      <w:pPr>
        <w:pStyle w:val="ListParagraph"/>
        <w:ind w:left="1350"/>
        <w:rPr>
          <w:b/>
          <w:sz w:val="22"/>
          <w:szCs w:val="22"/>
        </w:rPr>
      </w:pPr>
    </w:p>
    <w:p w:rsidR="00A404F2" w:rsidRPr="00A404F2" w:rsidRDefault="00A404F2" w:rsidP="00A404F2">
      <w:pPr>
        <w:numPr>
          <w:ilvl w:val="1"/>
          <w:numId w:val="1"/>
        </w:numPr>
        <w:rPr>
          <w:b/>
          <w:sz w:val="22"/>
          <w:szCs w:val="22"/>
        </w:rPr>
      </w:pPr>
      <w:r w:rsidRPr="00A404F2">
        <w:rPr>
          <w:b/>
          <w:sz w:val="22"/>
          <w:szCs w:val="22"/>
        </w:rPr>
        <w:t>CONSIDER AND TAKE ACTION ON A REQUEST FOR A CERTIFICATE OF APPROPRIATENESS TO DO THE FOLLOWING WORK: RENOVATION OF FRONT FAÇADE, INCLUDING REPLACEMENT OF THE DOORS AND WINDOWS AT 326 EAST MAIN STREET AND APPROVAL OR REJECTION OF ANY AMENDMENTS PROPOSED AND CONSIDERED BY THE HISTORIC PRESERVATION BOARD AT THE MEETING.  CASE #HP21-05</w:t>
      </w:r>
    </w:p>
    <w:p w:rsidR="009D7F4B" w:rsidRDefault="009D7F4B" w:rsidP="009D7F4B">
      <w:pPr>
        <w:ind w:left="1350"/>
        <w:rPr>
          <w:b/>
          <w:sz w:val="22"/>
          <w:szCs w:val="22"/>
        </w:rPr>
      </w:pPr>
    </w:p>
    <w:p w:rsidR="009D7F4B" w:rsidRPr="0010708A" w:rsidRDefault="009D7F4B" w:rsidP="009D7F4B">
      <w:pPr>
        <w:ind w:left="1350"/>
      </w:pPr>
      <w:r>
        <w:t>Kirk Rodden</w:t>
      </w:r>
      <w:r w:rsidRPr="0010708A">
        <w:t xml:space="preserve"> introduced the case.</w:t>
      </w:r>
    </w:p>
    <w:p w:rsidR="009D7F4B" w:rsidRPr="00E23050" w:rsidRDefault="009D7F4B" w:rsidP="009D7F4B">
      <w:pPr>
        <w:ind w:left="1350"/>
        <w:rPr>
          <w:sz w:val="16"/>
          <w:szCs w:val="16"/>
        </w:rPr>
      </w:pPr>
    </w:p>
    <w:p w:rsidR="009D7F4B" w:rsidRPr="0010708A" w:rsidRDefault="009D7F4B" w:rsidP="009D7F4B">
      <w:pPr>
        <w:ind w:left="1350"/>
      </w:pPr>
      <w:r w:rsidRPr="0010708A">
        <w:t>Jessica Scott presented the report.</w:t>
      </w:r>
    </w:p>
    <w:p w:rsidR="009D7F4B" w:rsidRPr="00E23050" w:rsidRDefault="009D7F4B" w:rsidP="009D7F4B">
      <w:pPr>
        <w:rPr>
          <w:sz w:val="16"/>
          <w:szCs w:val="16"/>
        </w:rPr>
      </w:pPr>
    </w:p>
    <w:p w:rsidR="00331DD4" w:rsidRPr="0010708A" w:rsidRDefault="00331DD4" w:rsidP="00331DD4">
      <w:pPr>
        <w:ind w:left="1350"/>
      </w:pPr>
      <w:r w:rsidRPr="0010708A">
        <w:t xml:space="preserve">Motion was made by </w:t>
      </w:r>
      <w:r>
        <w:t>Julie Longest</w:t>
      </w:r>
      <w:r w:rsidRPr="0010708A">
        <w:t xml:space="preserve"> for a finding of fact that the application meets the guidelines of the Secretary of the Interior and the City of Ardmore; seconded by </w:t>
      </w:r>
      <w:r w:rsidR="00A404F2">
        <w:t>Judi Elmore</w:t>
      </w:r>
      <w:r w:rsidRPr="0010708A">
        <w:t xml:space="preserve"> Motion approved (</w:t>
      </w:r>
      <w:r w:rsidR="00A404F2">
        <w:t>4</w:t>
      </w:r>
      <w:r w:rsidRPr="0010708A">
        <w:t>-0).</w:t>
      </w:r>
    </w:p>
    <w:p w:rsidR="00331DD4" w:rsidRPr="00E23050" w:rsidRDefault="00331DD4" w:rsidP="00331DD4">
      <w:pPr>
        <w:rPr>
          <w:sz w:val="16"/>
          <w:szCs w:val="16"/>
        </w:rPr>
      </w:pPr>
    </w:p>
    <w:p w:rsidR="00331DD4" w:rsidRDefault="00A404F2" w:rsidP="00331DD4">
      <w:pPr>
        <w:ind w:left="1350"/>
      </w:pPr>
      <w:r>
        <w:t>Judi Elmore</w:t>
      </w:r>
      <w:r w:rsidR="00331DD4" w:rsidRPr="0010708A">
        <w:t xml:space="preserve"> made a motion to approve the application for the Certificate of Appropriateness; seconded by </w:t>
      </w:r>
      <w:r>
        <w:t>Wesley Hull</w:t>
      </w:r>
      <w:r w:rsidR="00331DD4" w:rsidRPr="0010708A">
        <w:t xml:space="preserve">. Motion approved </w:t>
      </w:r>
      <w:r w:rsidR="00331DD4">
        <w:t>(</w:t>
      </w:r>
      <w:r>
        <w:t>4</w:t>
      </w:r>
      <w:r w:rsidR="00331DD4" w:rsidRPr="0010708A">
        <w:t>-0).</w:t>
      </w:r>
    </w:p>
    <w:p w:rsidR="00752C43" w:rsidRDefault="00752C43" w:rsidP="00331DD4">
      <w:pPr>
        <w:ind w:left="1350"/>
      </w:pPr>
    </w:p>
    <w:p w:rsidR="00752C43" w:rsidRDefault="00752C43" w:rsidP="00752C43">
      <w:pPr>
        <w:pStyle w:val="ListParagraph"/>
        <w:numPr>
          <w:ilvl w:val="1"/>
          <w:numId w:val="1"/>
        </w:numPr>
        <w:jc w:val="both"/>
        <w:rPr>
          <w:b/>
          <w:sz w:val="22"/>
          <w:szCs w:val="22"/>
        </w:rPr>
      </w:pPr>
      <w:r w:rsidRPr="00752C43">
        <w:rPr>
          <w:b/>
          <w:sz w:val="22"/>
          <w:szCs w:val="22"/>
        </w:rPr>
        <w:t>CONSIDER AND TAKE ACTION ON A REQUEST FOR A CERTIFICATE OF APPROPRIATENESS TO DO THE FOLLOWING WORK: DEMOLITION AND RECONSTRUCTION OF THE PARKING PLAZA AT 215 WEST MAIN STREET AND APPROVAL OR REJECTION OF ANY AMENDMENTS PROPOSED AND CONSIDERED BY THE HISTORIC PRESERVATION BOARD AT THE MEETING.    CASE #HP21-06</w:t>
      </w:r>
    </w:p>
    <w:p w:rsidR="00752C43" w:rsidRDefault="00752C43" w:rsidP="00752C43">
      <w:pPr>
        <w:pStyle w:val="ListParagraph"/>
        <w:ind w:left="1350"/>
        <w:jc w:val="both"/>
        <w:rPr>
          <w:b/>
          <w:sz w:val="22"/>
          <w:szCs w:val="22"/>
        </w:rPr>
      </w:pPr>
    </w:p>
    <w:p w:rsidR="00752C43" w:rsidRPr="00752C43" w:rsidRDefault="00752C43" w:rsidP="00752C43">
      <w:pPr>
        <w:pStyle w:val="ListParagraph"/>
        <w:ind w:firstLine="630"/>
        <w:jc w:val="both"/>
        <w:rPr>
          <w:sz w:val="22"/>
          <w:szCs w:val="22"/>
        </w:rPr>
      </w:pPr>
      <w:r w:rsidRPr="00752C43">
        <w:rPr>
          <w:sz w:val="22"/>
          <w:szCs w:val="22"/>
        </w:rPr>
        <w:t>Kirk Rodden introduced the case.</w:t>
      </w:r>
    </w:p>
    <w:p w:rsidR="00752C43" w:rsidRPr="00752C43" w:rsidRDefault="00752C43" w:rsidP="00752C43">
      <w:pPr>
        <w:pStyle w:val="ListParagraph"/>
        <w:jc w:val="both"/>
        <w:rPr>
          <w:sz w:val="22"/>
          <w:szCs w:val="22"/>
        </w:rPr>
      </w:pPr>
    </w:p>
    <w:p w:rsidR="00752C43" w:rsidRDefault="00752C43" w:rsidP="00752C43">
      <w:pPr>
        <w:pStyle w:val="ListParagraph"/>
        <w:ind w:firstLine="630"/>
        <w:jc w:val="both"/>
        <w:rPr>
          <w:sz w:val="22"/>
          <w:szCs w:val="22"/>
        </w:rPr>
      </w:pPr>
      <w:r w:rsidRPr="00752C43">
        <w:rPr>
          <w:sz w:val="22"/>
          <w:szCs w:val="22"/>
        </w:rPr>
        <w:t>Jessica Scott presented the report.</w:t>
      </w:r>
    </w:p>
    <w:p w:rsidR="00752C43" w:rsidRDefault="00752C43" w:rsidP="00752C43">
      <w:pPr>
        <w:pStyle w:val="ListParagraph"/>
        <w:ind w:firstLine="630"/>
        <w:jc w:val="both"/>
        <w:rPr>
          <w:sz w:val="22"/>
          <w:szCs w:val="22"/>
        </w:rPr>
      </w:pPr>
    </w:p>
    <w:p w:rsidR="005B4BF7" w:rsidRDefault="005B4BF7" w:rsidP="005B4BF7">
      <w:pPr>
        <w:pStyle w:val="ListParagraph"/>
        <w:ind w:left="1350"/>
        <w:jc w:val="both"/>
        <w:rPr>
          <w:sz w:val="22"/>
          <w:szCs w:val="22"/>
        </w:rPr>
      </w:pPr>
      <w:r>
        <w:rPr>
          <w:sz w:val="22"/>
          <w:szCs w:val="22"/>
        </w:rPr>
        <w:t>Judi Elmore asked if this would have back in parking and Julie Maher confirmed it would not be back in parking.</w:t>
      </w:r>
    </w:p>
    <w:p w:rsidR="005B4BF7" w:rsidRDefault="005B4BF7" w:rsidP="005B4BF7">
      <w:pPr>
        <w:pStyle w:val="ListParagraph"/>
        <w:ind w:left="1350"/>
        <w:jc w:val="both"/>
        <w:rPr>
          <w:sz w:val="22"/>
          <w:szCs w:val="22"/>
        </w:rPr>
      </w:pPr>
      <w:r>
        <w:rPr>
          <w:sz w:val="22"/>
          <w:szCs w:val="22"/>
        </w:rPr>
        <w:lastRenderedPageBreak/>
        <w:t xml:space="preserve">Wesley Hull made a statement about removing the sidewalks and trees.  Julie Maher explained there would be sidewalks and additional landscaping. </w:t>
      </w:r>
    </w:p>
    <w:p w:rsidR="005B4BF7" w:rsidRDefault="005B4BF7" w:rsidP="005B4BF7">
      <w:pPr>
        <w:pStyle w:val="ListParagraph"/>
        <w:ind w:left="1350"/>
        <w:jc w:val="both"/>
        <w:rPr>
          <w:sz w:val="22"/>
          <w:szCs w:val="22"/>
        </w:rPr>
      </w:pPr>
    </w:p>
    <w:p w:rsidR="005B4BF7" w:rsidRDefault="005B4BF7" w:rsidP="005B4BF7">
      <w:pPr>
        <w:pStyle w:val="ListParagraph"/>
        <w:ind w:left="1350"/>
        <w:jc w:val="both"/>
        <w:rPr>
          <w:sz w:val="22"/>
          <w:szCs w:val="22"/>
        </w:rPr>
      </w:pPr>
      <w:r>
        <w:rPr>
          <w:sz w:val="22"/>
          <w:szCs w:val="22"/>
        </w:rPr>
        <w:t xml:space="preserve">Wesley Hull asked who would maintain the property and Julie Maher told him Ardmore Beautification Council has a memorandum of understanding with Ardmore Main Street to maintain this property. </w:t>
      </w:r>
    </w:p>
    <w:p w:rsidR="005B4BF7" w:rsidRDefault="005B4BF7" w:rsidP="005B4BF7">
      <w:pPr>
        <w:pStyle w:val="ListParagraph"/>
        <w:ind w:left="1350"/>
        <w:jc w:val="both"/>
        <w:rPr>
          <w:sz w:val="22"/>
          <w:szCs w:val="22"/>
        </w:rPr>
      </w:pPr>
    </w:p>
    <w:p w:rsidR="005B4BF7" w:rsidRDefault="005B4BF7" w:rsidP="005B4BF7">
      <w:pPr>
        <w:pStyle w:val="ListParagraph"/>
        <w:ind w:left="1350"/>
        <w:jc w:val="both"/>
        <w:rPr>
          <w:sz w:val="22"/>
          <w:szCs w:val="22"/>
        </w:rPr>
      </w:pPr>
      <w:r>
        <w:rPr>
          <w:sz w:val="22"/>
          <w:szCs w:val="22"/>
        </w:rPr>
        <w:t xml:space="preserve">Stephanie Backer, Ruth </w:t>
      </w:r>
      <w:r w:rsidR="00F156D6">
        <w:rPr>
          <w:sz w:val="22"/>
          <w:szCs w:val="22"/>
        </w:rPr>
        <w:t>Hillier</w:t>
      </w:r>
      <w:r>
        <w:rPr>
          <w:sz w:val="22"/>
          <w:szCs w:val="22"/>
        </w:rPr>
        <w:t xml:space="preserve">, Pat Weaver Myers, and </w:t>
      </w:r>
      <w:r w:rsidR="00F156D6">
        <w:rPr>
          <w:sz w:val="22"/>
          <w:szCs w:val="22"/>
        </w:rPr>
        <w:t>Alysia</w:t>
      </w:r>
      <w:r>
        <w:rPr>
          <w:sz w:val="22"/>
          <w:szCs w:val="22"/>
        </w:rPr>
        <w:t xml:space="preserve"> Marion had questions about the property and concerns about the project. Some of issues which were discussed </w:t>
      </w:r>
      <w:r w:rsidR="00F156D6">
        <w:rPr>
          <w:sz w:val="22"/>
          <w:szCs w:val="22"/>
        </w:rPr>
        <w:t xml:space="preserve">were parking, drainage, access and egress, and homeless.  There was also a concern expressed about the timing of the construction, asking if construction could be delayed until after the holidays. </w:t>
      </w:r>
    </w:p>
    <w:p w:rsidR="005B4BF7" w:rsidRDefault="005B4BF7" w:rsidP="005B4BF7">
      <w:pPr>
        <w:pStyle w:val="ListParagraph"/>
        <w:ind w:left="1350"/>
        <w:jc w:val="both"/>
        <w:rPr>
          <w:sz w:val="22"/>
          <w:szCs w:val="22"/>
        </w:rPr>
      </w:pPr>
    </w:p>
    <w:p w:rsidR="005B4BF7" w:rsidRDefault="005B4BF7" w:rsidP="005B4BF7">
      <w:pPr>
        <w:pStyle w:val="ListParagraph"/>
        <w:ind w:left="1350"/>
        <w:jc w:val="both"/>
        <w:rPr>
          <w:sz w:val="22"/>
          <w:szCs w:val="22"/>
        </w:rPr>
      </w:pPr>
      <w:r>
        <w:rPr>
          <w:sz w:val="22"/>
          <w:szCs w:val="22"/>
        </w:rPr>
        <w:t>Kristy Buchanan, Allison Meredith, Kay Watson spoke in favor of the project.</w:t>
      </w:r>
    </w:p>
    <w:p w:rsidR="00F156D6" w:rsidRDefault="00F156D6" w:rsidP="005B4BF7">
      <w:pPr>
        <w:pStyle w:val="ListParagraph"/>
        <w:ind w:left="1350"/>
        <w:jc w:val="both"/>
        <w:rPr>
          <w:sz w:val="22"/>
          <w:szCs w:val="22"/>
        </w:rPr>
      </w:pPr>
    </w:p>
    <w:p w:rsidR="00F156D6" w:rsidRDefault="00F156D6" w:rsidP="005B4BF7">
      <w:pPr>
        <w:pStyle w:val="ListParagraph"/>
        <w:ind w:left="1350"/>
        <w:jc w:val="both"/>
        <w:rPr>
          <w:sz w:val="22"/>
          <w:szCs w:val="22"/>
        </w:rPr>
      </w:pPr>
      <w:r>
        <w:rPr>
          <w:sz w:val="22"/>
          <w:szCs w:val="22"/>
        </w:rPr>
        <w:t>Wesley Hull asked the neighbors to get together and work together on this project.</w:t>
      </w:r>
    </w:p>
    <w:p w:rsidR="00F156D6" w:rsidRDefault="00F156D6" w:rsidP="005B4BF7">
      <w:pPr>
        <w:pStyle w:val="ListParagraph"/>
        <w:ind w:left="1350"/>
        <w:jc w:val="both"/>
        <w:rPr>
          <w:sz w:val="22"/>
          <w:szCs w:val="22"/>
        </w:rPr>
      </w:pPr>
    </w:p>
    <w:p w:rsidR="00F156D6" w:rsidRDefault="00F156D6" w:rsidP="005B4BF7">
      <w:pPr>
        <w:pStyle w:val="ListParagraph"/>
        <w:ind w:left="1350"/>
        <w:jc w:val="both"/>
        <w:rPr>
          <w:sz w:val="22"/>
          <w:szCs w:val="22"/>
        </w:rPr>
      </w:pPr>
      <w:r>
        <w:rPr>
          <w:sz w:val="22"/>
          <w:szCs w:val="22"/>
        </w:rPr>
        <w:t xml:space="preserve">Judi Elmore asked the applicant to consider the holiday timing of their construction. </w:t>
      </w:r>
    </w:p>
    <w:p w:rsidR="00752C43" w:rsidRPr="00F156D6" w:rsidRDefault="00752C43" w:rsidP="00F156D6">
      <w:pPr>
        <w:jc w:val="both"/>
        <w:rPr>
          <w:sz w:val="22"/>
          <w:szCs w:val="22"/>
        </w:rPr>
      </w:pPr>
    </w:p>
    <w:p w:rsidR="00752C43" w:rsidRPr="00752C43" w:rsidRDefault="00752C43" w:rsidP="00752C43">
      <w:pPr>
        <w:pStyle w:val="ListParagraph"/>
        <w:ind w:left="1350"/>
        <w:jc w:val="both"/>
        <w:rPr>
          <w:sz w:val="22"/>
          <w:szCs w:val="22"/>
        </w:rPr>
      </w:pPr>
      <w:r w:rsidRPr="00752C43">
        <w:rPr>
          <w:sz w:val="22"/>
          <w:szCs w:val="22"/>
        </w:rPr>
        <w:t>Motion was made by Julie Longest for a finding of fact that the application meets the guidelines of the Secretary of the Interior and the City of Ardmore; seconded by Judi Elmore Motion approved (</w:t>
      </w:r>
      <w:r>
        <w:rPr>
          <w:sz w:val="22"/>
          <w:szCs w:val="22"/>
        </w:rPr>
        <w:t>3-1</w:t>
      </w:r>
      <w:r w:rsidRPr="00752C43">
        <w:rPr>
          <w:sz w:val="22"/>
          <w:szCs w:val="22"/>
        </w:rPr>
        <w:t>).</w:t>
      </w:r>
    </w:p>
    <w:p w:rsidR="00752C43" w:rsidRPr="00752C43" w:rsidRDefault="00752C43" w:rsidP="00752C43">
      <w:pPr>
        <w:pStyle w:val="ListParagraph"/>
        <w:ind w:firstLine="630"/>
        <w:jc w:val="both"/>
        <w:rPr>
          <w:sz w:val="22"/>
          <w:szCs w:val="22"/>
        </w:rPr>
      </w:pPr>
    </w:p>
    <w:p w:rsidR="00752C43" w:rsidRPr="00752C43" w:rsidRDefault="00F156D6" w:rsidP="00752C43">
      <w:pPr>
        <w:pStyle w:val="ListParagraph"/>
        <w:ind w:left="1350"/>
        <w:jc w:val="both"/>
        <w:rPr>
          <w:sz w:val="22"/>
          <w:szCs w:val="22"/>
        </w:rPr>
      </w:pPr>
      <w:r>
        <w:rPr>
          <w:sz w:val="22"/>
          <w:szCs w:val="22"/>
        </w:rPr>
        <w:t>Julie Longest</w:t>
      </w:r>
      <w:r w:rsidR="00752C43" w:rsidRPr="00752C43">
        <w:rPr>
          <w:sz w:val="22"/>
          <w:szCs w:val="22"/>
        </w:rPr>
        <w:t xml:space="preserve"> made a motion to approve the application for the Certificate of Appropriateness; seconded by </w:t>
      </w:r>
      <w:r>
        <w:rPr>
          <w:sz w:val="22"/>
          <w:szCs w:val="22"/>
        </w:rPr>
        <w:t>Judi Elmore</w:t>
      </w:r>
      <w:r w:rsidR="00752C43" w:rsidRPr="00752C43">
        <w:rPr>
          <w:sz w:val="22"/>
          <w:szCs w:val="22"/>
        </w:rPr>
        <w:t>. Motion approved (</w:t>
      </w:r>
      <w:r w:rsidR="00752C43">
        <w:rPr>
          <w:sz w:val="22"/>
          <w:szCs w:val="22"/>
        </w:rPr>
        <w:t>3-1</w:t>
      </w:r>
      <w:r w:rsidR="00752C43" w:rsidRPr="00752C43">
        <w:rPr>
          <w:sz w:val="22"/>
          <w:szCs w:val="22"/>
        </w:rPr>
        <w:t>).</w:t>
      </w:r>
    </w:p>
    <w:p w:rsidR="0080784F" w:rsidRPr="00354B14" w:rsidRDefault="0080784F" w:rsidP="00354B14">
      <w:pPr>
        <w:rPr>
          <w:b/>
          <w:sz w:val="22"/>
          <w:szCs w:val="22"/>
        </w:rPr>
      </w:pPr>
    </w:p>
    <w:p w:rsidR="00426CA3" w:rsidRPr="00901AD4" w:rsidRDefault="00426CA3" w:rsidP="00901AD4">
      <w:pPr>
        <w:numPr>
          <w:ilvl w:val="0"/>
          <w:numId w:val="1"/>
        </w:numPr>
        <w:jc w:val="both"/>
        <w:rPr>
          <w:b/>
          <w:sz w:val="22"/>
          <w:szCs w:val="22"/>
        </w:rPr>
      </w:pPr>
      <w:r w:rsidRPr="00901AD4">
        <w:rPr>
          <w:b/>
          <w:sz w:val="22"/>
          <w:szCs w:val="22"/>
        </w:rPr>
        <w:t>OTHER BUSINESS</w:t>
      </w:r>
    </w:p>
    <w:p w:rsidR="00C508F2" w:rsidRDefault="00A42E41" w:rsidP="00E20977">
      <w:pPr>
        <w:numPr>
          <w:ilvl w:val="1"/>
          <w:numId w:val="1"/>
        </w:numPr>
        <w:jc w:val="both"/>
        <w:rPr>
          <w:b/>
          <w:sz w:val="22"/>
          <w:szCs w:val="22"/>
        </w:rPr>
      </w:pPr>
      <w:r w:rsidRPr="00157872">
        <w:rPr>
          <w:b/>
          <w:sz w:val="22"/>
          <w:szCs w:val="22"/>
        </w:rPr>
        <w:t>PUBLIC COMMENT</w:t>
      </w:r>
      <w:r w:rsidR="00250C99" w:rsidRPr="00157872">
        <w:rPr>
          <w:b/>
          <w:sz w:val="22"/>
          <w:szCs w:val="22"/>
        </w:rPr>
        <w:t>-</w:t>
      </w:r>
    </w:p>
    <w:p w:rsidR="00F156D6" w:rsidRDefault="00F156D6" w:rsidP="00F156D6">
      <w:pPr>
        <w:ind w:left="1350"/>
        <w:jc w:val="both"/>
        <w:rPr>
          <w:sz w:val="22"/>
          <w:szCs w:val="22"/>
        </w:rPr>
      </w:pPr>
      <w:r w:rsidRPr="00F156D6">
        <w:rPr>
          <w:sz w:val="22"/>
          <w:szCs w:val="22"/>
        </w:rPr>
        <w:t>Stephanie Baker</w:t>
      </w:r>
      <w:r>
        <w:rPr>
          <w:sz w:val="22"/>
          <w:szCs w:val="22"/>
        </w:rPr>
        <w:t xml:space="preserve"> stated that she does not agree with the project and feels she should have been involved in the decision making process. </w:t>
      </w:r>
    </w:p>
    <w:p w:rsidR="00F156D6" w:rsidRDefault="00F156D6" w:rsidP="00F156D6">
      <w:pPr>
        <w:ind w:left="1350"/>
        <w:jc w:val="both"/>
        <w:rPr>
          <w:sz w:val="22"/>
          <w:szCs w:val="22"/>
        </w:rPr>
      </w:pPr>
    </w:p>
    <w:p w:rsidR="00F156D6" w:rsidRDefault="00F156D6" w:rsidP="00F156D6">
      <w:pPr>
        <w:ind w:left="1350"/>
        <w:jc w:val="both"/>
        <w:rPr>
          <w:sz w:val="22"/>
          <w:szCs w:val="22"/>
        </w:rPr>
      </w:pPr>
      <w:r>
        <w:rPr>
          <w:sz w:val="22"/>
          <w:szCs w:val="22"/>
        </w:rPr>
        <w:t xml:space="preserve">Kristy Buchanan stated </w:t>
      </w:r>
      <w:r w:rsidR="000A4E4F">
        <w:rPr>
          <w:sz w:val="22"/>
          <w:szCs w:val="22"/>
        </w:rPr>
        <w:t xml:space="preserve">she was under the impression that this was City property and now she realizes it is not so she wanted to thank Ardmore Beautification Council for their Contribution. </w:t>
      </w:r>
    </w:p>
    <w:p w:rsidR="000A4E4F" w:rsidRDefault="000A4E4F" w:rsidP="00F156D6">
      <w:pPr>
        <w:ind w:left="1350"/>
        <w:jc w:val="both"/>
        <w:rPr>
          <w:sz w:val="22"/>
          <w:szCs w:val="22"/>
        </w:rPr>
      </w:pPr>
    </w:p>
    <w:p w:rsidR="000A4E4F" w:rsidRPr="00F156D6" w:rsidRDefault="000A4E4F" w:rsidP="00F156D6">
      <w:pPr>
        <w:ind w:left="1350"/>
        <w:jc w:val="both"/>
        <w:rPr>
          <w:sz w:val="22"/>
          <w:szCs w:val="22"/>
        </w:rPr>
      </w:pPr>
      <w:r>
        <w:rPr>
          <w:sz w:val="22"/>
          <w:szCs w:val="22"/>
        </w:rPr>
        <w:t xml:space="preserve">Ruth Hillier again stated that she wished the construction would not take place until after the holidays because her business is primarily seasonal. </w:t>
      </w:r>
    </w:p>
    <w:p w:rsidR="00F156D6" w:rsidRPr="00157872" w:rsidRDefault="00F156D6" w:rsidP="00F156D6">
      <w:pPr>
        <w:ind w:left="1350"/>
        <w:jc w:val="both"/>
        <w:rPr>
          <w:b/>
          <w:sz w:val="22"/>
          <w:szCs w:val="22"/>
        </w:rPr>
      </w:pPr>
    </w:p>
    <w:p w:rsidR="00C508F2" w:rsidRPr="00157872" w:rsidRDefault="00A42E41" w:rsidP="00C508F2">
      <w:pPr>
        <w:numPr>
          <w:ilvl w:val="1"/>
          <w:numId w:val="1"/>
        </w:numPr>
        <w:jc w:val="both"/>
        <w:rPr>
          <w:b/>
          <w:sz w:val="22"/>
          <w:szCs w:val="22"/>
        </w:rPr>
      </w:pPr>
      <w:r w:rsidRPr="00157872">
        <w:rPr>
          <w:b/>
          <w:sz w:val="22"/>
          <w:szCs w:val="22"/>
        </w:rPr>
        <w:t>BOARD COM</w:t>
      </w:r>
      <w:r w:rsidR="003A1D3D" w:rsidRPr="00157872">
        <w:rPr>
          <w:b/>
          <w:sz w:val="22"/>
          <w:szCs w:val="22"/>
        </w:rPr>
        <w:t>M</w:t>
      </w:r>
      <w:r w:rsidRPr="00157872">
        <w:rPr>
          <w:b/>
          <w:sz w:val="22"/>
          <w:szCs w:val="22"/>
        </w:rPr>
        <w:t>ENT</w:t>
      </w:r>
      <w:r w:rsidR="00250C99" w:rsidRPr="00157872">
        <w:rPr>
          <w:b/>
          <w:sz w:val="22"/>
          <w:szCs w:val="22"/>
        </w:rPr>
        <w:t>-</w:t>
      </w:r>
      <w:r w:rsidR="00C508F2" w:rsidRPr="00157872">
        <w:rPr>
          <w:b/>
          <w:sz w:val="22"/>
          <w:szCs w:val="22"/>
        </w:rPr>
        <w:t xml:space="preserve"> </w:t>
      </w:r>
    </w:p>
    <w:p w:rsidR="007335A0" w:rsidRDefault="00A42E41" w:rsidP="007335A0">
      <w:pPr>
        <w:numPr>
          <w:ilvl w:val="1"/>
          <w:numId w:val="1"/>
        </w:numPr>
        <w:jc w:val="both"/>
        <w:rPr>
          <w:b/>
          <w:sz w:val="22"/>
          <w:szCs w:val="22"/>
        </w:rPr>
      </w:pPr>
      <w:r w:rsidRPr="00157872">
        <w:rPr>
          <w:b/>
          <w:sz w:val="22"/>
          <w:szCs w:val="22"/>
        </w:rPr>
        <w:t>STAFF COMMENT</w:t>
      </w:r>
      <w:r w:rsidR="00B23BC3" w:rsidRPr="00157872">
        <w:rPr>
          <w:b/>
          <w:sz w:val="22"/>
          <w:szCs w:val="22"/>
        </w:rPr>
        <w:t>-</w:t>
      </w:r>
      <w:r w:rsidR="00B24169" w:rsidRPr="00157872">
        <w:rPr>
          <w:b/>
          <w:sz w:val="22"/>
          <w:szCs w:val="22"/>
        </w:rPr>
        <w:t xml:space="preserve"> </w:t>
      </w:r>
    </w:p>
    <w:p w:rsidR="000A4E4F" w:rsidRPr="000A4E4F" w:rsidRDefault="000A4E4F" w:rsidP="000A4E4F">
      <w:pPr>
        <w:ind w:left="1350"/>
        <w:jc w:val="both"/>
        <w:rPr>
          <w:sz w:val="22"/>
          <w:szCs w:val="22"/>
        </w:rPr>
      </w:pPr>
      <w:r w:rsidRPr="000A4E4F">
        <w:rPr>
          <w:sz w:val="22"/>
          <w:szCs w:val="22"/>
        </w:rPr>
        <w:t>Jessica Scott stated there would be no meeting in August.</w:t>
      </w:r>
    </w:p>
    <w:p w:rsidR="008131AC" w:rsidRPr="00157872" w:rsidRDefault="008131AC" w:rsidP="008131AC">
      <w:pPr>
        <w:ind w:left="1080"/>
        <w:jc w:val="both"/>
        <w:rPr>
          <w:b/>
          <w:sz w:val="22"/>
          <w:szCs w:val="22"/>
        </w:rPr>
      </w:pPr>
    </w:p>
    <w:p w:rsidR="000E0F96" w:rsidRPr="00157872" w:rsidRDefault="00426CA3" w:rsidP="00753B75">
      <w:pPr>
        <w:numPr>
          <w:ilvl w:val="0"/>
          <w:numId w:val="1"/>
        </w:numPr>
        <w:jc w:val="both"/>
        <w:rPr>
          <w:b/>
          <w:sz w:val="22"/>
          <w:szCs w:val="22"/>
        </w:rPr>
      </w:pPr>
      <w:r w:rsidRPr="00157872">
        <w:rPr>
          <w:b/>
          <w:sz w:val="22"/>
          <w:szCs w:val="22"/>
        </w:rPr>
        <w:t>ADJOURN</w:t>
      </w:r>
      <w:r w:rsidR="00271E9F">
        <w:rPr>
          <w:b/>
          <w:sz w:val="22"/>
          <w:szCs w:val="22"/>
        </w:rPr>
        <w:t xml:space="preserve"> 4:</w:t>
      </w:r>
      <w:r w:rsidR="000A4E4F">
        <w:rPr>
          <w:b/>
          <w:sz w:val="22"/>
          <w:szCs w:val="22"/>
        </w:rPr>
        <w:t>57</w:t>
      </w:r>
      <w:r w:rsidR="005517BE">
        <w:rPr>
          <w:b/>
          <w:sz w:val="22"/>
          <w:szCs w:val="22"/>
        </w:rPr>
        <w:t xml:space="preserve"> </w:t>
      </w:r>
      <w:r w:rsidR="00271E9F">
        <w:rPr>
          <w:b/>
          <w:sz w:val="22"/>
          <w:szCs w:val="22"/>
        </w:rPr>
        <w:t>PM</w:t>
      </w:r>
    </w:p>
    <w:p w:rsidR="000E0F96" w:rsidRPr="00157872" w:rsidRDefault="000E0F96" w:rsidP="00753B75">
      <w:pPr>
        <w:jc w:val="both"/>
        <w:rPr>
          <w:b/>
          <w:sz w:val="22"/>
          <w:szCs w:val="22"/>
        </w:rPr>
      </w:pPr>
    </w:p>
    <w:p w:rsidR="000E0F96" w:rsidRPr="00157872" w:rsidRDefault="000E0F96" w:rsidP="00753B75">
      <w:pPr>
        <w:jc w:val="both"/>
        <w:rPr>
          <w:b/>
          <w:sz w:val="22"/>
          <w:szCs w:val="22"/>
        </w:rPr>
      </w:pPr>
    </w:p>
    <w:p w:rsidR="000E0F96" w:rsidRPr="00157872" w:rsidRDefault="000E0F96" w:rsidP="00753B75">
      <w:pPr>
        <w:jc w:val="both"/>
        <w:rPr>
          <w:b/>
          <w:sz w:val="22"/>
          <w:szCs w:val="22"/>
        </w:rPr>
      </w:pPr>
    </w:p>
    <w:p w:rsidR="008F1D51" w:rsidRPr="00157872" w:rsidRDefault="008F1D51" w:rsidP="000A4E4F">
      <w:pPr>
        <w:rPr>
          <w:b/>
          <w:sz w:val="22"/>
          <w:szCs w:val="22"/>
        </w:rPr>
      </w:pPr>
    </w:p>
    <w:sectPr w:rsidR="008F1D51" w:rsidRPr="00157872"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DBA"/>
    <w:multiLevelType w:val="hybridMultilevel"/>
    <w:tmpl w:val="FF146D28"/>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45AAA"/>
    <w:multiLevelType w:val="hybridMultilevel"/>
    <w:tmpl w:val="A4B6613A"/>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118BF"/>
    <w:rsid w:val="000128B5"/>
    <w:rsid w:val="00012C6A"/>
    <w:rsid w:val="00013DE3"/>
    <w:rsid w:val="000154B4"/>
    <w:rsid w:val="00030585"/>
    <w:rsid w:val="00032A57"/>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76A0"/>
    <w:rsid w:val="000920A3"/>
    <w:rsid w:val="000A2E10"/>
    <w:rsid w:val="000A4107"/>
    <w:rsid w:val="000A4E4F"/>
    <w:rsid w:val="000A5858"/>
    <w:rsid w:val="000A735B"/>
    <w:rsid w:val="000B00AD"/>
    <w:rsid w:val="000B09B9"/>
    <w:rsid w:val="000B30AB"/>
    <w:rsid w:val="000B30D3"/>
    <w:rsid w:val="000B5516"/>
    <w:rsid w:val="000C35BF"/>
    <w:rsid w:val="000C3D9F"/>
    <w:rsid w:val="000C6216"/>
    <w:rsid w:val="000D3742"/>
    <w:rsid w:val="000D6B73"/>
    <w:rsid w:val="000E0F96"/>
    <w:rsid w:val="000E4B97"/>
    <w:rsid w:val="000E7BAF"/>
    <w:rsid w:val="0010078B"/>
    <w:rsid w:val="001156E3"/>
    <w:rsid w:val="0011753E"/>
    <w:rsid w:val="00120824"/>
    <w:rsid w:val="00124BA1"/>
    <w:rsid w:val="0013442F"/>
    <w:rsid w:val="00136BDB"/>
    <w:rsid w:val="001545E7"/>
    <w:rsid w:val="0015468F"/>
    <w:rsid w:val="00156794"/>
    <w:rsid w:val="00157019"/>
    <w:rsid w:val="00157872"/>
    <w:rsid w:val="001628D7"/>
    <w:rsid w:val="00163040"/>
    <w:rsid w:val="0016611E"/>
    <w:rsid w:val="0017089F"/>
    <w:rsid w:val="001723BA"/>
    <w:rsid w:val="00174D05"/>
    <w:rsid w:val="001762C9"/>
    <w:rsid w:val="0017691E"/>
    <w:rsid w:val="0018549A"/>
    <w:rsid w:val="00186B2C"/>
    <w:rsid w:val="00187177"/>
    <w:rsid w:val="00193ED2"/>
    <w:rsid w:val="00194BC3"/>
    <w:rsid w:val="001A2C93"/>
    <w:rsid w:val="001B176D"/>
    <w:rsid w:val="001B2728"/>
    <w:rsid w:val="001C3E4F"/>
    <w:rsid w:val="001C40B1"/>
    <w:rsid w:val="001C56D5"/>
    <w:rsid w:val="001C60B6"/>
    <w:rsid w:val="001D0173"/>
    <w:rsid w:val="001D12F1"/>
    <w:rsid w:val="001D4845"/>
    <w:rsid w:val="001D6AEF"/>
    <w:rsid w:val="001F05D9"/>
    <w:rsid w:val="001F5829"/>
    <w:rsid w:val="001F6B4D"/>
    <w:rsid w:val="002040EC"/>
    <w:rsid w:val="00204DD1"/>
    <w:rsid w:val="00205048"/>
    <w:rsid w:val="00207E13"/>
    <w:rsid w:val="00210FEB"/>
    <w:rsid w:val="002138DD"/>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96B"/>
    <w:rsid w:val="002711C7"/>
    <w:rsid w:val="002712BB"/>
    <w:rsid w:val="00271E9F"/>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D08CB"/>
    <w:rsid w:val="002D3D24"/>
    <w:rsid w:val="002D7694"/>
    <w:rsid w:val="002E40CC"/>
    <w:rsid w:val="002F0793"/>
    <w:rsid w:val="002F2345"/>
    <w:rsid w:val="002F7863"/>
    <w:rsid w:val="0030028A"/>
    <w:rsid w:val="003056AF"/>
    <w:rsid w:val="0030622C"/>
    <w:rsid w:val="003079CB"/>
    <w:rsid w:val="00307E20"/>
    <w:rsid w:val="00320980"/>
    <w:rsid w:val="00321BC5"/>
    <w:rsid w:val="00321EF7"/>
    <w:rsid w:val="00325787"/>
    <w:rsid w:val="00330969"/>
    <w:rsid w:val="0033141E"/>
    <w:rsid w:val="00331DD4"/>
    <w:rsid w:val="003339AB"/>
    <w:rsid w:val="003351D8"/>
    <w:rsid w:val="00335DD2"/>
    <w:rsid w:val="00346A7F"/>
    <w:rsid w:val="00350FF6"/>
    <w:rsid w:val="00354B14"/>
    <w:rsid w:val="003562E4"/>
    <w:rsid w:val="00357DB8"/>
    <w:rsid w:val="00362F0A"/>
    <w:rsid w:val="00366759"/>
    <w:rsid w:val="003755C6"/>
    <w:rsid w:val="003755DC"/>
    <w:rsid w:val="00381C81"/>
    <w:rsid w:val="00382C25"/>
    <w:rsid w:val="003840B6"/>
    <w:rsid w:val="00390841"/>
    <w:rsid w:val="00393D5A"/>
    <w:rsid w:val="00394A4C"/>
    <w:rsid w:val="003974F6"/>
    <w:rsid w:val="003A1D3D"/>
    <w:rsid w:val="003A1DD3"/>
    <w:rsid w:val="003A2534"/>
    <w:rsid w:val="003A4042"/>
    <w:rsid w:val="003A4E25"/>
    <w:rsid w:val="003B4A5F"/>
    <w:rsid w:val="003C1EA9"/>
    <w:rsid w:val="003C24BF"/>
    <w:rsid w:val="003C2B50"/>
    <w:rsid w:val="003D026C"/>
    <w:rsid w:val="003D76F3"/>
    <w:rsid w:val="003E1505"/>
    <w:rsid w:val="003F0979"/>
    <w:rsid w:val="003F1784"/>
    <w:rsid w:val="0040371A"/>
    <w:rsid w:val="004107F2"/>
    <w:rsid w:val="00415D36"/>
    <w:rsid w:val="0042241B"/>
    <w:rsid w:val="00424C69"/>
    <w:rsid w:val="004250BC"/>
    <w:rsid w:val="00426CA3"/>
    <w:rsid w:val="00432150"/>
    <w:rsid w:val="004346DE"/>
    <w:rsid w:val="0044118C"/>
    <w:rsid w:val="004412AD"/>
    <w:rsid w:val="00443ACF"/>
    <w:rsid w:val="004629DC"/>
    <w:rsid w:val="00467091"/>
    <w:rsid w:val="004719A1"/>
    <w:rsid w:val="00471BA2"/>
    <w:rsid w:val="0047215B"/>
    <w:rsid w:val="00475786"/>
    <w:rsid w:val="004761AE"/>
    <w:rsid w:val="004766F6"/>
    <w:rsid w:val="00482D6B"/>
    <w:rsid w:val="00484032"/>
    <w:rsid w:val="004A0892"/>
    <w:rsid w:val="004A1AB3"/>
    <w:rsid w:val="004B3E07"/>
    <w:rsid w:val="004C03B7"/>
    <w:rsid w:val="004C4FDE"/>
    <w:rsid w:val="004C5E1A"/>
    <w:rsid w:val="004D1566"/>
    <w:rsid w:val="004D1F35"/>
    <w:rsid w:val="004E06F8"/>
    <w:rsid w:val="004E5854"/>
    <w:rsid w:val="004E7D58"/>
    <w:rsid w:val="004F009D"/>
    <w:rsid w:val="004F224F"/>
    <w:rsid w:val="004F2F7E"/>
    <w:rsid w:val="00503E3D"/>
    <w:rsid w:val="00505094"/>
    <w:rsid w:val="00506667"/>
    <w:rsid w:val="00512A0A"/>
    <w:rsid w:val="00513E7D"/>
    <w:rsid w:val="00514C19"/>
    <w:rsid w:val="00523110"/>
    <w:rsid w:val="00534591"/>
    <w:rsid w:val="005351C0"/>
    <w:rsid w:val="00535FC8"/>
    <w:rsid w:val="005414E3"/>
    <w:rsid w:val="00542238"/>
    <w:rsid w:val="00545AD7"/>
    <w:rsid w:val="005517BE"/>
    <w:rsid w:val="0055444E"/>
    <w:rsid w:val="00560CB2"/>
    <w:rsid w:val="00562775"/>
    <w:rsid w:val="0056506F"/>
    <w:rsid w:val="005652C7"/>
    <w:rsid w:val="005656C7"/>
    <w:rsid w:val="005659C2"/>
    <w:rsid w:val="00571BF8"/>
    <w:rsid w:val="005774ED"/>
    <w:rsid w:val="00583EF1"/>
    <w:rsid w:val="0058443F"/>
    <w:rsid w:val="00595A30"/>
    <w:rsid w:val="00595A42"/>
    <w:rsid w:val="005A20F8"/>
    <w:rsid w:val="005A5834"/>
    <w:rsid w:val="005B1793"/>
    <w:rsid w:val="005B4BF7"/>
    <w:rsid w:val="005C0670"/>
    <w:rsid w:val="005C1579"/>
    <w:rsid w:val="005C3B3B"/>
    <w:rsid w:val="005D427F"/>
    <w:rsid w:val="005D4B79"/>
    <w:rsid w:val="005D6564"/>
    <w:rsid w:val="005D7245"/>
    <w:rsid w:val="005F1FFB"/>
    <w:rsid w:val="005F2A42"/>
    <w:rsid w:val="005F6E16"/>
    <w:rsid w:val="005F7B53"/>
    <w:rsid w:val="00600527"/>
    <w:rsid w:val="00607E45"/>
    <w:rsid w:val="0061033B"/>
    <w:rsid w:val="0061062D"/>
    <w:rsid w:val="00612AE5"/>
    <w:rsid w:val="00615CED"/>
    <w:rsid w:val="00620F8D"/>
    <w:rsid w:val="00641FD0"/>
    <w:rsid w:val="00650D51"/>
    <w:rsid w:val="00652DD3"/>
    <w:rsid w:val="00653FF1"/>
    <w:rsid w:val="0066210C"/>
    <w:rsid w:val="00672405"/>
    <w:rsid w:val="00685E49"/>
    <w:rsid w:val="00690A74"/>
    <w:rsid w:val="006A2C98"/>
    <w:rsid w:val="006A53C2"/>
    <w:rsid w:val="006B50EA"/>
    <w:rsid w:val="006E3B88"/>
    <w:rsid w:val="006E3FDE"/>
    <w:rsid w:val="006E52D6"/>
    <w:rsid w:val="006E5C4D"/>
    <w:rsid w:val="006E5FB7"/>
    <w:rsid w:val="006F2DCC"/>
    <w:rsid w:val="006F35CC"/>
    <w:rsid w:val="00700265"/>
    <w:rsid w:val="00700BEC"/>
    <w:rsid w:val="00703187"/>
    <w:rsid w:val="00703A5C"/>
    <w:rsid w:val="007066C6"/>
    <w:rsid w:val="0071032B"/>
    <w:rsid w:val="00713C75"/>
    <w:rsid w:val="00716637"/>
    <w:rsid w:val="007178AC"/>
    <w:rsid w:val="00720D1C"/>
    <w:rsid w:val="00723F36"/>
    <w:rsid w:val="0072529B"/>
    <w:rsid w:val="00726865"/>
    <w:rsid w:val="0073163F"/>
    <w:rsid w:val="007335A0"/>
    <w:rsid w:val="0073586F"/>
    <w:rsid w:val="00751C69"/>
    <w:rsid w:val="00752C43"/>
    <w:rsid w:val="00753B75"/>
    <w:rsid w:val="007663E8"/>
    <w:rsid w:val="00775175"/>
    <w:rsid w:val="007777F3"/>
    <w:rsid w:val="0078083A"/>
    <w:rsid w:val="00780F48"/>
    <w:rsid w:val="00783A36"/>
    <w:rsid w:val="0078570E"/>
    <w:rsid w:val="00787E10"/>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A22"/>
    <w:rsid w:val="00845D5F"/>
    <w:rsid w:val="00847964"/>
    <w:rsid w:val="00850583"/>
    <w:rsid w:val="00851141"/>
    <w:rsid w:val="008573F4"/>
    <w:rsid w:val="008631FD"/>
    <w:rsid w:val="00864AD5"/>
    <w:rsid w:val="008664B9"/>
    <w:rsid w:val="008738EF"/>
    <w:rsid w:val="008742C8"/>
    <w:rsid w:val="00874F95"/>
    <w:rsid w:val="00880FCB"/>
    <w:rsid w:val="00881ADE"/>
    <w:rsid w:val="00882920"/>
    <w:rsid w:val="00891F04"/>
    <w:rsid w:val="00895716"/>
    <w:rsid w:val="0089773A"/>
    <w:rsid w:val="008B6E32"/>
    <w:rsid w:val="008C0AB5"/>
    <w:rsid w:val="008C6A80"/>
    <w:rsid w:val="008C7668"/>
    <w:rsid w:val="008C7BB5"/>
    <w:rsid w:val="008D0C66"/>
    <w:rsid w:val="008D2349"/>
    <w:rsid w:val="008D6A4B"/>
    <w:rsid w:val="008E276B"/>
    <w:rsid w:val="008E27C9"/>
    <w:rsid w:val="008E2D5F"/>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28CA"/>
    <w:rsid w:val="009822DD"/>
    <w:rsid w:val="0099471E"/>
    <w:rsid w:val="00995A03"/>
    <w:rsid w:val="00997A17"/>
    <w:rsid w:val="009A1477"/>
    <w:rsid w:val="009A35A9"/>
    <w:rsid w:val="009B0F08"/>
    <w:rsid w:val="009B1C3F"/>
    <w:rsid w:val="009B681B"/>
    <w:rsid w:val="009B7430"/>
    <w:rsid w:val="009C2784"/>
    <w:rsid w:val="009C5CE7"/>
    <w:rsid w:val="009D0767"/>
    <w:rsid w:val="009D25F5"/>
    <w:rsid w:val="009D29F3"/>
    <w:rsid w:val="009D60EE"/>
    <w:rsid w:val="009D6578"/>
    <w:rsid w:val="009D781D"/>
    <w:rsid w:val="009D7F4B"/>
    <w:rsid w:val="009E36B2"/>
    <w:rsid w:val="009E724B"/>
    <w:rsid w:val="009F0133"/>
    <w:rsid w:val="009F4CEF"/>
    <w:rsid w:val="009F5067"/>
    <w:rsid w:val="00A1071F"/>
    <w:rsid w:val="00A21AC2"/>
    <w:rsid w:val="00A22DBE"/>
    <w:rsid w:val="00A24377"/>
    <w:rsid w:val="00A24706"/>
    <w:rsid w:val="00A363CF"/>
    <w:rsid w:val="00A404F2"/>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811B9"/>
    <w:rsid w:val="00A829BE"/>
    <w:rsid w:val="00A876A1"/>
    <w:rsid w:val="00A963A8"/>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54C1"/>
    <w:rsid w:val="00B61D40"/>
    <w:rsid w:val="00B62E7D"/>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C0367A"/>
    <w:rsid w:val="00C0404E"/>
    <w:rsid w:val="00C04840"/>
    <w:rsid w:val="00C06F6A"/>
    <w:rsid w:val="00C07951"/>
    <w:rsid w:val="00C13E9F"/>
    <w:rsid w:val="00C145F7"/>
    <w:rsid w:val="00C1506D"/>
    <w:rsid w:val="00C1607C"/>
    <w:rsid w:val="00C22F9F"/>
    <w:rsid w:val="00C27071"/>
    <w:rsid w:val="00C344E6"/>
    <w:rsid w:val="00C41355"/>
    <w:rsid w:val="00C50561"/>
    <w:rsid w:val="00C508F2"/>
    <w:rsid w:val="00C53661"/>
    <w:rsid w:val="00C54FBB"/>
    <w:rsid w:val="00C554AA"/>
    <w:rsid w:val="00C5632A"/>
    <w:rsid w:val="00C60C67"/>
    <w:rsid w:val="00C63478"/>
    <w:rsid w:val="00C65A01"/>
    <w:rsid w:val="00C677D1"/>
    <w:rsid w:val="00C73274"/>
    <w:rsid w:val="00C8028E"/>
    <w:rsid w:val="00C802F4"/>
    <w:rsid w:val="00C812E2"/>
    <w:rsid w:val="00C81AFA"/>
    <w:rsid w:val="00C9305A"/>
    <w:rsid w:val="00C9709A"/>
    <w:rsid w:val="00CA199C"/>
    <w:rsid w:val="00CA601E"/>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60851"/>
    <w:rsid w:val="00D63D5E"/>
    <w:rsid w:val="00D63E57"/>
    <w:rsid w:val="00D70C0D"/>
    <w:rsid w:val="00D7366F"/>
    <w:rsid w:val="00D771E8"/>
    <w:rsid w:val="00D84C54"/>
    <w:rsid w:val="00D91CA2"/>
    <w:rsid w:val="00D9455C"/>
    <w:rsid w:val="00DA1C94"/>
    <w:rsid w:val="00DA5E98"/>
    <w:rsid w:val="00DA658F"/>
    <w:rsid w:val="00DB041D"/>
    <w:rsid w:val="00DC3A47"/>
    <w:rsid w:val="00DD15E7"/>
    <w:rsid w:val="00DD458B"/>
    <w:rsid w:val="00DF0BC3"/>
    <w:rsid w:val="00DF154F"/>
    <w:rsid w:val="00DF2623"/>
    <w:rsid w:val="00DF7D91"/>
    <w:rsid w:val="00E0014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7444"/>
    <w:rsid w:val="00E85F92"/>
    <w:rsid w:val="00E86A09"/>
    <w:rsid w:val="00E874B6"/>
    <w:rsid w:val="00E95351"/>
    <w:rsid w:val="00E9771A"/>
    <w:rsid w:val="00EA0BB5"/>
    <w:rsid w:val="00EA4A12"/>
    <w:rsid w:val="00EA4DBB"/>
    <w:rsid w:val="00EA7190"/>
    <w:rsid w:val="00EB32B9"/>
    <w:rsid w:val="00EB556B"/>
    <w:rsid w:val="00EC12F0"/>
    <w:rsid w:val="00EC2D20"/>
    <w:rsid w:val="00EC3075"/>
    <w:rsid w:val="00EC5955"/>
    <w:rsid w:val="00ED23E6"/>
    <w:rsid w:val="00EE170D"/>
    <w:rsid w:val="00EE4EF5"/>
    <w:rsid w:val="00EE533A"/>
    <w:rsid w:val="00EF1B87"/>
    <w:rsid w:val="00EF2B2F"/>
    <w:rsid w:val="00F01E40"/>
    <w:rsid w:val="00F043DF"/>
    <w:rsid w:val="00F051B9"/>
    <w:rsid w:val="00F079BC"/>
    <w:rsid w:val="00F10A58"/>
    <w:rsid w:val="00F156D6"/>
    <w:rsid w:val="00F17229"/>
    <w:rsid w:val="00F17FEE"/>
    <w:rsid w:val="00F22974"/>
    <w:rsid w:val="00F2351C"/>
    <w:rsid w:val="00F33C7D"/>
    <w:rsid w:val="00F3602A"/>
    <w:rsid w:val="00F3642D"/>
    <w:rsid w:val="00F36C42"/>
    <w:rsid w:val="00F46795"/>
    <w:rsid w:val="00F46FCD"/>
    <w:rsid w:val="00F502D1"/>
    <w:rsid w:val="00F535A1"/>
    <w:rsid w:val="00F5768C"/>
    <w:rsid w:val="00F74020"/>
    <w:rsid w:val="00F8222F"/>
    <w:rsid w:val="00F836C2"/>
    <w:rsid w:val="00F8418E"/>
    <w:rsid w:val="00F847DD"/>
    <w:rsid w:val="00F94EE7"/>
    <w:rsid w:val="00FA2D6B"/>
    <w:rsid w:val="00FA33D7"/>
    <w:rsid w:val="00FC633E"/>
    <w:rsid w:val="00FD0B25"/>
    <w:rsid w:val="00FD296A"/>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84361-0FA3-4D01-BF44-46EF4476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3173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Jessica Scott</cp:lastModifiedBy>
  <cp:revision>2</cp:revision>
  <cp:lastPrinted>2021-03-09T15:19:00Z</cp:lastPrinted>
  <dcterms:created xsi:type="dcterms:W3CDTF">2021-10-07T19:43:00Z</dcterms:created>
  <dcterms:modified xsi:type="dcterms:W3CDTF">2021-10-07T19:43:00Z</dcterms:modified>
</cp:coreProperties>
</file>